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5" w:rsidRPr="00023E00" w:rsidRDefault="003E4645" w:rsidP="003E4645">
      <w:pPr>
        <w:spacing w:after="0" w:line="240" w:lineRule="auto"/>
        <w:jc w:val="center"/>
        <w:rPr>
          <w:b/>
          <w:sz w:val="24"/>
          <w:szCs w:val="24"/>
        </w:rPr>
      </w:pPr>
      <w:r w:rsidRPr="00023E00">
        <w:rPr>
          <w:b/>
          <w:sz w:val="24"/>
          <w:szCs w:val="24"/>
        </w:rPr>
        <w:t>Тестові завдання з всесвітньої історії за темою:</w:t>
      </w:r>
    </w:p>
    <w:p w:rsidR="003E4645" w:rsidRPr="00023E00" w:rsidRDefault="003E4645" w:rsidP="003E4645">
      <w:pPr>
        <w:spacing w:after="0" w:line="240" w:lineRule="auto"/>
        <w:jc w:val="center"/>
        <w:rPr>
          <w:b/>
          <w:sz w:val="24"/>
          <w:szCs w:val="24"/>
        </w:rPr>
      </w:pPr>
      <w:r w:rsidRPr="00023E00">
        <w:rPr>
          <w:b/>
          <w:sz w:val="24"/>
          <w:szCs w:val="24"/>
        </w:rPr>
        <w:t>«Передумови Другої світової війни»</w:t>
      </w:r>
    </w:p>
    <w:p w:rsidR="003E4645" w:rsidRPr="00DB7CBA" w:rsidRDefault="003E4645" w:rsidP="003E4645">
      <w:pPr>
        <w:spacing w:after="0" w:line="240" w:lineRule="auto"/>
        <w:jc w:val="both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Варіант І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1. Укажіть рік підписання німецько-польського договору про ненапад: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1933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1934 рік;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1935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1936 рік.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 xml:space="preserve">2. Британський міністр </w:t>
      </w:r>
      <w:proofErr w:type="spellStart"/>
      <w:r w:rsidRPr="00DB7CBA">
        <w:rPr>
          <w:b/>
          <w:sz w:val="24"/>
          <w:szCs w:val="24"/>
        </w:rPr>
        <w:t>Семюель</w:t>
      </w:r>
      <w:proofErr w:type="spellEnd"/>
      <w:r w:rsidRPr="00DB7CBA">
        <w:rPr>
          <w:b/>
          <w:sz w:val="24"/>
          <w:szCs w:val="24"/>
        </w:rPr>
        <w:t> </w:t>
      </w:r>
      <w:proofErr w:type="spellStart"/>
      <w:r w:rsidRPr="00DB7CBA">
        <w:rPr>
          <w:b/>
          <w:sz w:val="24"/>
          <w:szCs w:val="24"/>
        </w:rPr>
        <w:t>Гор</w:t>
      </w:r>
      <w:proofErr w:type="spellEnd"/>
      <w:r w:rsidRPr="00DB7CBA">
        <w:rPr>
          <w:b/>
          <w:sz w:val="24"/>
          <w:szCs w:val="24"/>
        </w:rPr>
        <w:t xml:space="preserve"> у період загострення «судейської проблеми» заявив: «Потрібно кинути собаці кістку, щоб він хоч на якийсь час перестав гавкати». Як називають політику з таким світоглядом?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«колективна безпека»;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«пацифікація»;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«процвітання»;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«умиротворення». 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3. На який термін укладався Антикомінтернівський пакт?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на 5 років;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на 7 років;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на 10 років;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на 15 років.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4. Коли було проведено плебісцит, результатом якого стало приєднання Саару до Німеччини?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1934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1935 року;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1936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року.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5. Яка з цих держав першою приєдналася до Антикомінтернівського пакту?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Болгарія;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Іспанія;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Італія;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Угорщина.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 xml:space="preserve">6. Коли була створена держава </w:t>
      </w:r>
      <w:proofErr w:type="spellStart"/>
      <w:r w:rsidRPr="00DB7CBA">
        <w:rPr>
          <w:b/>
          <w:sz w:val="24"/>
          <w:szCs w:val="24"/>
        </w:rPr>
        <w:t>Маньчжоу-го</w:t>
      </w:r>
      <w:proofErr w:type="spellEnd"/>
      <w:r w:rsidRPr="00DB7CBA">
        <w:rPr>
          <w:b/>
          <w:sz w:val="24"/>
          <w:szCs w:val="24"/>
        </w:rPr>
        <w:t>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1931 році;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у 1932 році;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1933 році;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1934 році.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7. Коли німецька армія окупувала Рейнську демілітаризацій ну зону?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3 жовтня 1935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7 березня 1936 року;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5 травня 1936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23 жовтня 1936 року.                   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sz w:val="24"/>
          <w:szCs w:val="24"/>
        </w:rPr>
        <w:t>8. Укажіть рік початку війни Італії проти Ефіопії: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1933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1934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1935 рік;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1936 рік.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-108585</wp:posOffset>
            </wp:positionV>
            <wp:extent cx="1866900" cy="1417320"/>
            <wp:effectExtent l="19050" t="0" r="0" b="0"/>
            <wp:wrapTight wrapText="bothSides">
              <wp:wrapPolygon edited="0">
                <wp:start x="-220" y="0"/>
                <wp:lineTo x="-220" y="13935"/>
                <wp:lineTo x="1102" y="18581"/>
                <wp:lineTo x="-220" y="19742"/>
                <wp:lineTo x="-220" y="21194"/>
                <wp:lineTo x="882" y="21194"/>
                <wp:lineTo x="21600" y="21194"/>
                <wp:lineTo x="21600" y="2032"/>
                <wp:lineTo x="21159" y="1161"/>
                <wp:lineTo x="18735" y="0"/>
                <wp:lineTo x="-220" y="0"/>
              </wp:wrapPolygon>
            </wp:wrapTight>
            <wp:docPr id="2" name="Рисунок 4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9EFCB"/>
                        </a:clrFrom>
                        <a:clrTo>
                          <a:srgbClr val="F9EFC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0" t="10256" r="3149" b="7692"/>
                    <a:stretch/>
                  </pic:blipFill>
                  <pic:spPr bwMode="auto">
                    <a:xfrm>
                      <a:off x="0" y="0"/>
                      <a:ext cx="18669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7CBA">
        <w:rPr>
          <w:b/>
          <w:sz w:val="24"/>
          <w:szCs w:val="24"/>
        </w:rPr>
        <w:t>9. Якого року сталася подія, що привернула увагу карикатуриста?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1933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1935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lastRenderedPageBreak/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1939 року.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Default="003E4645" w:rsidP="003E4645">
      <w:pPr>
        <w:spacing w:after="0" w:line="240" w:lineRule="auto"/>
      </w:pP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10. Яка країна була виключена з Ліги Націй у другій половині 30-х років ХХ століття?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Ефіопія;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Італія;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Німеччина;</w:t>
      </w:r>
    </w:p>
    <w:p w:rsidR="003E4645" w:rsidRPr="003E4645" w:rsidRDefault="003E4645" w:rsidP="003E4645">
      <w:pPr>
        <w:spacing w:after="0" w:line="240" w:lineRule="auto"/>
        <w:rPr>
          <w:sz w:val="24"/>
          <w:szCs w:val="24"/>
        </w:rPr>
      </w:pPr>
      <w:proofErr w:type="spellStart"/>
      <w:r w:rsidRPr="00023E00">
        <w:rPr>
          <w:b/>
          <w:sz w:val="24"/>
          <w:szCs w:val="24"/>
        </w:rPr>
        <w:t>Г</w:t>
      </w:r>
      <w:r w:rsidRPr="00023E00">
        <w:rPr>
          <w:sz w:val="24"/>
          <w:szCs w:val="24"/>
        </w:rPr>
        <w:t>Японія</w:t>
      </w:r>
      <w:proofErr w:type="spellEnd"/>
      <w:r w:rsidRPr="00023E00">
        <w:rPr>
          <w:sz w:val="24"/>
          <w:szCs w:val="24"/>
        </w:rPr>
        <w:t>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11. Яку назву отримав воєнно-політичний союз Грецької республіки, Королівства Румунія, Королівства Югославія та Туреччини?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Балканська Антанта;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Мала Антанта;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Четверний Союз;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Фронт </w:t>
      </w:r>
      <w:proofErr w:type="spellStart"/>
      <w:r w:rsidRPr="00023E00">
        <w:rPr>
          <w:sz w:val="24"/>
          <w:szCs w:val="24"/>
        </w:rPr>
        <w:t>Стрези</w:t>
      </w:r>
      <w:proofErr w:type="spellEnd"/>
      <w:r w:rsidRPr="00023E00">
        <w:rPr>
          <w:sz w:val="24"/>
          <w:szCs w:val="24"/>
        </w:rPr>
        <w:t>.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208280</wp:posOffset>
            </wp:positionV>
            <wp:extent cx="198120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92" y="21166"/>
                <wp:lineTo x="21392" y="0"/>
                <wp:lineTo x="0" y="0"/>
              </wp:wrapPolygon>
            </wp:wrapTight>
            <wp:docPr id="6" name="Рисунок 5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12. Якого року сталася подія, що стала темою для карикатури?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1936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1938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1939 року. </w:t>
      </w:r>
    </w:p>
    <w:p w:rsidR="003E4645" w:rsidRPr="00DB7CBA" w:rsidRDefault="003E4645" w:rsidP="003E4645">
      <w:pPr>
        <w:spacing w:after="0" w:line="240" w:lineRule="auto"/>
        <w:jc w:val="both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Варіант ІІ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1. На який строк було укладено договір про ненапад між Німеччиною та Польщею?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на 5 років; </w:t>
      </w:r>
    </w:p>
    <w:p w:rsidR="003E4645" w:rsidRPr="003E4645" w:rsidRDefault="003E4645" w:rsidP="003E4645">
      <w:pPr>
        <w:spacing w:after="0" w:line="240" w:lineRule="auto"/>
        <w:rPr>
          <w:sz w:val="24"/>
          <w:szCs w:val="24"/>
          <w:lang w:val="ru-RU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на 7 років;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на 10 років;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на 13,5 років.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2. Якого року Німеччина вийшла з Ліги Націй?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1932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1933 року;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1934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1935 року.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3. Яку назву отримала політика групи країн, що полягає в поступках державі-агресору?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«аншлюс»;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«заколисування»;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«пацифікація»;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«умиротворення». 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4. Яка територія за Версальським договором була оголошена демілітаризованою зоною?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Клайпедський край;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Рейнська область;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proofErr w:type="spellStart"/>
      <w:r w:rsidRPr="00023E00">
        <w:rPr>
          <w:sz w:val="24"/>
          <w:szCs w:val="24"/>
        </w:rPr>
        <w:t>Саарський</w:t>
      </w:r>
      <w:proofErr w:type="spellEnd"/>
      <w:r w:rsidRPr="00023E00">
        <w:rPr>
          <w:sz w:val="24"/>
          <w:szCs w:val="24"/>
        </w:rPr>
        <w:t xml:space="preserve"> басейн;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proofErr w:type="spellStart"/>
      <w:r w:rsidRPr="00023E00">
        <w:rPr>
          <w:sz w:val="24"/>
          <w:szCs w:val="24"/>
        </w:rPr>
        <w:t>Судетська</w:t>
      </w:r>
      <w:proofErr w:type="spellEnd"/>
      <w:r w:rsidRPr="00023E00">
        <w:rPr>
          <w:sz w:val="24"/>
          <w:szCs w:val="24"/>
        </w:rPr>
        <w:t xml:space="preserve"> область;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5. Якого року був підписаний Антикомінтернівський пакт?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1934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1935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1936 року;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</w:rPr>
        <w:t xml:space="preserve"> </w:t>
      </w:r>
      <w:r w:rsidRPr="00023E00">
        <w:rPr>
          <w:sz w:val="24"/>
          <w:szCs w:val="24"/>
        </w:rPr>
        <w:t>1937 року.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lastRenderedPageBreak/>
        <w:t>6. Коли відбулися збройні зіткнення між Японією та Радянським Союзом біля озера Хасан?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1936 році;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1937 році;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у 1938 році;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у 1939 році.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857375" cy="1781810"/>
            <wp:effectExtent l="0" t="0" r="9525" b="8890"/>
            <wp:wrapTight wrapText="bothSides">
              <wp:wrapPolygon edited="0">
                <wp:start x="0" y="0"/>
                <wp:lineTo x="0" y="21477"/>
                <wp:lineTo x="21489" y="21477"/>
                <wp:lineTo x="21489" y="0"/>
                <wp:lineTo x="0" y="0"/>
              </wp:wrapPolygon>
            </wp:wrapTight>
            <wp:docPr id="8" name="Рисунок 2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0" t="5975" r="4924" b="4717"/>
                    <a:stretch/>
                  </pic:blipFill>
                  <pic:spPr bwMode="auto">
                    <a:xfrm>
                      <a:off x="0" y="0"/>
                      <a:ext cx="18573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7CBA">
        <w:rPr>
          <w:b/>
          <w:sz w:val="24"/>
          <w:szCs w:val="24"/>
        </w:rPr>
        <w:t>7. Укажіть рік, коли відбулася подія, що стала темою для малюнку карикатуриста: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1933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1935 рік;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рік;</w:t>
      </w:r>
    </w:p>
    <w:p w:rsidR="003E4645" w:rsidRPr="00DB7CBA" w:rsidRDefault="003E4645" w:rsidP="003E4645">
      <w:pPr>
        <w:spacing w:after="0" w:line="240" w:lineRule="auto"/>
        <w:rPr>
          <w:sz w:val="24"/>
          <w:szCs w:val="24"/>
        </w:rPr>
      </w:pPr>
      <w:r w:rsidRPr="00DB7CBA">
        <w:rPr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DB7CBA">
        <w:rPr>
          <w:sz w:val="24"/>
          <w:szCs w:val="24"/>
        </w:rPr>
        <w:t xml:space="preserve">1939 рік. 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 xml:space="preserve">8. З ініціативи якої країни була створена держава </w:t>
      </w:r>
      <w:proofErr w:type="spellStart"/>
      <w:r w:rsidRPr="00DB7CBA">
        <w:rPr>
          <w:b/>
          <w:sz w:val="24"/>
          <w:szCs w:val="24"/>
        </w:rPr>
        <w:t>Маньчжоу-го</w:t>
      </w:r>
      <w:proofErr w:type="spellEnd"/>
      <w:r w:rsidRPr="00DB7CBA">
        <w:rPr>
          <w:b/>
          <w:sz w:val="24"/>
          <w:szCs w:val="24"/>
        </w:rPr>
        <w:t>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Китаю;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СРСР;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США;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Японії. 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>9. Якого року спалахнула громадянська війна в Іспанії?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 </w:t>
      </w:r>
      <w:r w:rsidRPr="00023E00">
        <w:rPr>
          <w:sz w:val="24"/>
          <w:szCs w:val="24"/>
        </w:rPr>
        <w:t>1935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 </w:t>
      </w:r>
      <w:r w:rsidRPr="00023E00">
        <w:rPr>
          <w:sz w:val="24"/>
          <w:szCs w:val="24"/>
        </w:rPr>
        <w:t xml:space="preserve">1936 року;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1938 року.</w:t>
      </w: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sz w:val="24"/>
          <w:szCs w:val="24"/>
        </w:rPr>
        <w:t xml:space="preserve">10. Для військового стримування якої держави створювався Фронт </w:t>
      </w:r>
      <w:proofErr w:type="spellStart"/>
      <w:r w:rsidRPr="00DB7CBA">
        <w:rPr>
          <w:b/>
          <w:sz w:val="24"/>
          <w:szCs w:val="24"/>
        </w:rPr>
        <w:t>Стрези</w:t>
      </w:r>
      <w:proofErr w:type="spellEnd"/>
      <w:r w:rsidRPr="00DB7CBA">
        <w:rPr>
          <w:b/>
          <w:sz w:val="24"/>
          <w:szCs w:val="24"/>
        </w:rPr>
        <w:t>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Австрії;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Німеччини;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СРСР;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Японії.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DB7CBA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45720</wp:posOffset>
            </wp:positionV>
            <wp:extent cx="1419225" cy="1845945"/>
            <wp:effectExtent l="0" t="0" r="9525" b="1905"/>
            <wp:wrapTight wrapText="bothSides">
              <wp:wrapPolygon edited="0">
                <wp:start x="0" y="0"/>
                <wp:lineTo x="0" y="21399"/>
                <wp:lineTo x="21455" y="21399"/>
                <wp:lineTo x="21455" y="0"/>
                <wp:lineTo x="0" y="0"/>
              </wp:wrapPolygon>
            </wp:wrapTight>
            <wp:docPr id="9" name="Рисунок 3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836" t="18224" r="2089"/>
                    <a:stretch/>
                  </pic:blipFill>
                  <pic:spPr bwMode="auto">
                    <a:xfrm>
                      <a:off x="0" y="0"/>
                      <a:ext cx="14192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7CBA">
        <w:rPr>
          <w:b/>
          <w:sz w:val="24"/>
          <w:szCs w:val="24"/>
        </w:rPr>
        <w:t>11. Якого року сталася подія, що стала темою для карикатури?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1936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1937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1938 року;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023E00">
        <w:rPr>
          <w:sz w:val="24"/>
          <w:szCs w:val="24"/>
        </w:rPr>
        <w:t>–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1939 року. 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</w:p>
    <w:p w:rsidR="003E4645" w:rsidRPr="003E4645" w:rsidRDefault="003E4645" w:rsidP="003E4645">
      <w:pPr>
        <w:spacing w:after="0" w:line="240" w:lineRule="auto"/>
        <w:rPr>
          <w:lang w:val="ru-RU"/>
        </w:rPr>
      </w:pPr>
    </w:p>
    <w:p w:rsidR="003E4645" w:rsidRPr="00DB7CBA" w:rsidRDefault="003E4645" w:rsidP="003E4645">
      <w:pPr>
        <w:spacing w:after="0" w:line="240" w:lineRule="auto"/>
        <w:rPr>
          <w:b/>
          <w:sz w:val="24"/>
          <w:szCs w:val="24"/>
        </w:rPr>
      </w:pPr>
      <w:r w:rsidRPr="001B55CB">
        <w:rPr>
          <w:b/>
          <w:sz w:val="24"/>
          <w:szCs w:val="24"/>
          <w:lang w:val="ru-RU"/>
        </w:rPr>
        <w:t>1</w:t>
      </w:r>
      <w:r w:rsidRPr="00DB7CBA">
        <w:rPr>
          <w:b/>
          <w:sz w:val="24"/>
          <w:szCs w:val="24"/>
        </w:rPr>
        <w:t>2. Керівництво  якої держави стало ініціатором створення Балканської Антанти?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А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Великої Британії;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Б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Болгарії;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В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>Туреччини;</w:t>
      </w:r>
    </w:p>
    <w:p w:rsidR="003E4645" w:rsidRPr="00023E00" w:rsidRDefault="003E4645" w:rsidP="003E4645">
      <w:pPr>
        <w:spacing w:after="0" w:line="240" w:lineRule="auto"/>
        <w:rPr>
          <w:sz w:val="24"/>
          <w:szCs w:val="24"/>
        </w:rPr>
      </w:pPr>
      <w:r w:rsidRPr="00023E00">
        <w:rPr>
          <w:b/>
          <w:sz w:val="24"/>
          <w:szCs w:val="24"/>
        </w:rPr>
        <w:t>Г</w:t>
      </w:r>
      <w:r w:rsidRPr="003E4645">
        <w:rPr>
          <w:sz w:val="24"/>
          <w:szCs w:val="24"/>
          <w:lang w:val="ru-RU"/>
        </w:rPr>
        <w:t xml:space="preserve"> </w:t>
      </w:r>
      <w:r w:rsidRPr="00023E00">
        <w:rPr>
          <w:sz w:val="24"/>
          <w:szCs w:val="24"/>
        </w:rPr>
        <w:t xml:space="preserve">Франції. </w:t>
      </w:r>
    </w:p>
    <w:p w:rsidR="003E4645" w:rsidRPr="00E216F7" w:rsidRDefault="003E4645" w:rsidP="003E4645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(Зробити на подвійних аркушах)</w:t>
      </w:r>
    </w:p>
    <w:p w:rsidR="00CE3252" w:rsidRDefault="00CE3252"/>
    <w:sectPr w:rsidR="00CE3252" w:rsidSect="00C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45"/>
    <w:rsid w:val="003E4645"/>
    <w:rsid w:val="007F4A56"/>
    <w:rsid w:val="00C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5"/>
    <w:rPr>
      <w:rFonts w:cs="Times New Roman"/>
      <w:kern w:val="48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2020-03-22T19:43:00Z</dcterms:created>
  <dcterms:modified xsi:type="dcterms:W3CDTF">2020-03-22T19:43:00Z</dcterms:modified>
</cp:coreProperties>
</file>